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empresarias Mónica Guízar y Karina Sánchez celebran 10 años de sociedad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Luna Bruxa es la firma mexicana que crearon Kari y Moni, para traer a México la herbolaria mágica, magia lunar y tradición celta. Celebraron su 10° aniversario en un cocktail con un selecto grupo de amigos de la marca y medios de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"Abogadas de profesión y amigas desde que nacieron", así se definen Mónica Guízar y Karina Sánchez, quienes recientemente celebraron su 10° aniversario de haber fundado la empresa Luna Bruxa.  Proyecto mexicano enfocado en el bienestar integral, herbolaria mágica y chamanismo.</w:t>
            </w:r>
          </w:p>
          <w:p>
            <w:pPr>
              <w:ind w:left="-284" w:right="-427"/>
              <w:jc w:val="both"/>
              <w:rPr>
                <w:rFonts/>
                <w:color w:val="262626" w:themeColor="text1" w:themeTint="D9"/>
              </w:rPr>
            </w:pPr>
            <w:r>
              <w:t>El pasado 6 de junio en Drippin Café se dieron cita amigos cercanos de la marca, medios de comunicación y un selecto grupo de socialités como: Matilde Martí, Alejandra Grosvenor, Luis Felipe Canudas, Carlos Bisdikian, Ale y Pau González Tello, Adriana Azuara, Valeria Villalobos, Ricardo Villalobos, Rebeca Pizarro, Diego Rivas, Cassandra Aiza, entre otros. Se trató de una agradable velada, en donde los invitados tuvieron la oportunidad de conocer más sobre la historia y los productos de Luna Bruxa, así como de disfrutar de una experiencia sensorial única, deliciosos bocadillos y bebidas creadas por las socias con nombres mágicos como: cocktail de Diosa lunar, cocktail sacerdotisa y cocktail hadas.</w:t>
            </w:r>
          </w:p>
          <w:p>
            <w:pPr>
              <w:ind w:left="-284" w:right="-427"/>
              <w:jc w:val="both"/>
              <w:rPr>
                <w:rFonts/>
                <w:color w:val="262626" w:themeColor="text1" w:themeTint="D9"/>
              </w:rPr>
            </w:pPr>
            <w:r>
              <w:t>"Nuestra historia comenzó de una forma muy peculiar, ambas somos abogadas y a pesar de no litigar, el camino nos unió a través de nuestros hijos que son amigos desde la infancia, al unir nuestras inquietudes y conocimientos poco a poco fuimos creando productos llenos de magia como velas, aceites esenciales y rituales, así nació Luna Bruxa y hoy nos sentimos orgullosas de celebrar 10 años de éxitos", dijeron Mónica Guizar y Karina Sánchez durante su brindis de agradecimiento.</w:t>
            </w:r>
          </w:p>
          <w:p>
            <w:pPr>
              <w:ind w:left="-284" w:right="-427"/>
              <w:jc w:val="both"/>
              <w:rPr>
                <w:rFonts/>
                <w:color w:val="262626" w:themeColor="text1" w:themeTint="D9"/>
              </w:rPr>
            </w:pPr>
            <w:r>
              <w:t>Hoy en día Luna Bruxa se ha consolidado no solo como una marca, sino una empresa líder en el sector del bienestar, ofreciendo productos de alta calidad que promueven el equilibrio y la armonía en la vida diaria en spas de hoteles como: Rosewwod, Melia y Andáz.</w:t>
            </w:r>
          </w:p>
          <w:p>
            <w:pPr>
              <w:ind w:left="-284" w:right="-427"/>
              <w:jc w:val="both"/>
              <w:rPr>
                <w:rFonts/>
                <w:color w:val="262626" w:themeColor="text1" w:themeTint="D9"/>
              </w:rPr>
            </w:pPr>
            <w:r>
              <w:t>"Sin lugar a duda, una noche llena de nostalgia y buenos deseos fue la que se vivió para celebrar la primera década de una marca creada con amor y magia".</w:t>
            </w:r>
          </w:p>
          <w:p>
            <w:pPr>
              <w:ind w:left="-284" w:right="-427"/>
              <w:jc w:val="both"/>
              <w:rPr>
                <w:rFonts/>
                <w:color w:val="262626" w:themeColor="text1" w:themeTint="D9"/>
              </w:rPr>
            </w:pPr>
            <w:r>
              <w:t>Instagram: @luna.bruxa Facebook: Luna Bruxa Twitter: @LunaBruxa www.lunabruxa.com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https://www.mexicopress.com.mx/las-empresarias-monica-guizar-y-karina-sanchez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Jalisco Nuevo León Ciudad de México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