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27/04/2017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Propulsar y OEA lanzan Pleno Ciudadano MX en el Senado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Nace la idea de difundir una aplicación móvil del sector legislativo para que los ciudadanos puedan colaborar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Organización de Estados Americanos (OEA) y Propulsar establecen una alianza estratégica para promover el uso de la aplicación móvil #PlenoCiudadanoMx en el ámbito interamericano que tiene como objetivo principal "servir de herramienta para que los poderes legislativos -Parlamentos, Congresos y/o Asambleas Legislativas-, organizaciones de la sociedad civil, sector privado, academia y principalmente, los ciudadanos se conecten de manera eficiente, inclusiva y propositiva, para construir una comunicación bidireccional y colaborativa".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lo cual el Senador Zoé Robledo Aburto se refirió a la plataforma #PlenoCiudadanoMx como "una aplicación que está en consonancia con el modelo de democracia de código abierto, por eso hacer de está propuesta conocida, relavante y útil es para mí el reto de la nueva generación de politicos, no solo en México, sino en todo el mundo y que tenga el respaldo, el aval y aocmpañamiento de la OEA para nosotros es fundamental".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#PlenoCiudadanoMx desarrollada por Propulsar con la colaboración y supervisión de la OEA, desde 2015 ha permitido al interesado -sea un legislador, un representante de sociedad civil, un académico y/o un ciudadano- acceder a información oficial de sus instituciones legislativas, conocer el trabajo de aquellas organizaciones que realizan actividades de monitoreo social y/o político y principalmente, participar en el mejoramiento de la democracia.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Director de Propulsar Raúl Rodrigo Pérez mencionó "nuestro país y continente enfrentan retos en cuanto a gobernanza, pues la gente se aleja de la política, Propulsar cree que puede transformar estos retos. Han sido dos años dificiles para posicionar #PlenoCiudadanoMx y ahora de la mano de Moisés Benamor, representante de la OEA, Pleno Ciudadano representa un cambio democrátivo en México".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#PlenoCiudadanoMx abre un camino dentro de la institucionalización en la Cámara de Senadores de la República Mexicana con miras a que se incremente el número de senadores que manejan su perfil dentro de la plataforma, ya que hasta el momento son sólo 14 legisladores de dicha Cámara quiénes emplean #PlenoCiudadanoMx dentro de su labor legislativa.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Senadora Marcela Guerra, miembro del Consejo de Administración de Parlamericas, refirió: "es necesario avanzar en el terreno del parlamento abierto, tenemos mucho que aportar al empoderamiento ciudadano, es importante la inclusión de las Tecnologías de la Información y la Comunicación para la participación social en la política. Para participar hay que conectar, aplaudo la gran iniciativa que es #PlenoCiudadanoMx y voy asegurarme que otros compañeros de mi partido también se unan".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este miércoles se contará con un módulo en el patio central de las instalaciones del Senado de la República, en donde habrá asesoramiento para Senadores y la ciudadanía para realizar la descarga de la aplicación.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Dicha plataforma se encuentra disponible en tiendas virtuales, tanto para sistemas de Android como iOS, te invitamos a descargar #PlenoCiudadanoMx y mejorar la democracia de México a través de su uso.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Carolina Campos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https://www.mexicopress.com.mx/propulsar-y-oea-lanzan-pleno-ciudadano-mx-en_1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